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011CB3" w:rsidRDefault="00C57D39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11CB3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F42240" w:rsidRPr="00011CB3" w:rsidRDefault="00F42240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542B29" w:rsidRDefault="00C57D39" w:rsidP="00256208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542B29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542B29" w:rsidRPr="00542B2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Курганной, 195 г. Майкопа</w:t>
      </w:r>
      <w:r w:rsidRPr="00542B29">
        <w:rPr>
          <w:rFonts w:ascii="Times New Roman" w:hAnsi="Times New Roman"/>
          <w:color w:val="000000"/>
          <w:sz w:val="28"/>
          <w:szCs w:val="28"/>
        </w:rPr>
        <w:t>»</w:t>
      </w:r>
    </w:p>
    <w:p w:rsidR="00C033DF" w:rsidRPr="00542B29" w:rsidRDefault="00C033DF" w:rsidP="00256208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542B29" w:rsidRDefault="00E856D4" w:rsidP="002D0D0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42B29">
        <w:rPr>
          <w:rFonts w:ascii="Times New Roman" w:hAnsi="Times New Roman"/>
          <w:b/>
          <w:color w:val="000000"/>
          <w:sz w:val="28"/>
          <w:szCs w:val="28"/>
        </w:rPr>
        <w:t>24</w:t>
      </w:r>
      <w:r w:rsidR="004C345B" w:rsidRPr="00542B2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F5902" w:rsidRPr="00542B29">
        <w:rPr>
          <w:rFonts w:ascii="Times New Roman" w:hAnsi="Times New Roman"/>
          <w:b/>
          <w:color w:val="000000"/>
          <w:sz w:val="28"/>
          <w:szCs w:val="28"/>
        </w:rPr>
        <w:t>1</w:t>
      </w:r>
      <w:r w:rsidR="00E062E8" w:rsidRPr="00542B29">
        <w:rPr>
          <w:rFonts w:ascii="Times New Roman" w:hAnsi="Times New Roman"/>
          <w:b/>
          <w:color w:val="000000"/>
          <w:sz w:val="28"/>
          <w:szCs w:val="28"/>
        </w:rPr>
        <w:t>2</w:t>
      </w:r>
      <w:r w:rsidR="00323046" w:rsidRPr="00542B29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542B29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542B29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</w:t>
      </w:r>
      <w:r w:rsidR="002D0D0C" w:rsidRPr="00542B29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C57D39" w:rsidRPr="00542B29">
        <w:rPr>
          <w:rFonts w:ascii="Times New Roman" w:hAnsi="Times New Roman"/>
          <w:b/>
          <w:color w:val="000000"/>
          <w:sz w:val="28"/>
          <w:szCs w:val="28"/>
        </w:rPr>
        <w:t xml:space="preserve">  г. Майкоп</w:t>
      </w:r>
    </w:p>
    <w:p w:rsidR="00273FDC" w:rsidRPr="00542B29" w:rsidRDefault="00273FDC" w:rsidP="00256208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542B29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42B29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42B29" w:rsidRPr="00542B2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Курганной, 195 г. Майкопа</w:t>
      </w:r>
      <w:r w:rsidRPr="00542B29">
        <w:rPr>
          <w:rFonts w:ascii="Times New Roman" w:hAnsi="Times New Roman"/>
          <w:color w:val="000000"/>
          <w:sz w:val="28"/>
          <w:szCs w:val="28"/>
        </w:rPr>
        <w:t>» №</w:t>
      </w:r>
      <w:r w:rsidR="00E82462" w:rsidRPr="00542B29">
        <w:rPr>
          <w:rFonts w:ascii="Times New Roman" w:hAnsi="Times New Roman"/>
          <w:color w:val="000000"/>
          <w:sz w:val="28"/>
          <w:szCs w:val="28"/>
        </w:rPr>
        <w:t>1</w:t>
      </w:r>
      <w:r w:rsidR="00E856D4" w:rsidRPr="00542B29">
        <w:rPr>
          <w:rFonts w:ascii="Times New Roman" w:hAnsi="Times New Roman"/>
          <w:color w:val="000000"/>
          <w:sz w:val="28"/>
          <w:szCs w:val="28"/>
        </w:rPr>
        <w:t>3</w:t>
      </w:r>
      <w:r w:rsidR="00542B29" w:rsidRPr="00542B29">
        <w:rPr>
          <w:rFonts w:ascii="Times New Roman" w:hAnsi="Times New Roman"/>
          <w:color w:val="000000"/>
          <w:sz w:val="28"/>
          <w:szCs w:val="28"/>
        </w:rPr>
        <w:t>71</w:t>
      </w:r>
      <w:r w:rsidRPr="00542B29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856D4" w:rsidRPr="00542B29">
        <w:rPr>
          <w:rFonts w:ascii="Times New Roman" w:hAnsi="Times New Roman"/>
          <w:color w:val="000000"/>
          <w:sz w:val="28"/>
          <w:szCs w:val="28"/>
        </w:rPr>
        <w:t>1</w:t>
      </w:r>
      <w:r w:rsidR="00542B29" w:rsidRPr="00542B29">
        <w:rPr>
          <w:rFonts w:ascii="Times New Roman" w:hAnsi="Times New Roman"/>
          <w:color w:val="000000"/>
          <w:sz w:val="28"/>
          <w:szCs w:val="28"/>
        </w:rPr>
        <w:t>7</w:t>
      </w:r>
      <w:r w:rsidRPr="00542B29">
        <w:rPr>
          <w:rFonts w:ascii="Times New Roman" w:hAnsi="Times New Roman"/>
          <w:color w:val="000000"/>
          <w:sz w:val="28"/>
          <w:szCs w:val="28"/>
        </w:rPr>
        <w:t>.1</w:t>
      </w:r>
      <w:r w:rsidR="006908E0" w:rsidRPr="00542B29">
        <w:rPr>
          <w:rFonts w:ascii="Times New Roman" w:hAnsi="Times New Roman"/>
          <w:color w:val="000000"/>
          <w:sz w:val="28"/>
          <w:szCs w:val="28"/>
        </w:rPr>
        <w:t>2</w:t>
      </w:r>
      <w:r w:rsidRPr="00542B29">
        <w:rPr>
          <w:rFonts w:ascii="Times New Roman" w:hAnsi="Times New Roman"/>
          <w:color w:val="000000"/>
          <w:sz w:val="28"/>
          <w:szCs w:val="28"/>
        </w:rPr>
        <w:t>.2020г. Администрацией муниципального образования «Город Майкоп» проведены публичные слушания по проекту</w:t>
      </w:r>
      <w:r w:rsidRPr="00542B29">
        <w:rPr>
          <w:rFonts w:ascii="Times New Roman" w:hAnsi="Times New Roman"/>
          <w:sz w:val="28"/>
          <w:szCs w:val="28"/>
        </w:rPr>
        <w:t xml:space="preserve"> </w:t>
      </w:r>
      <w:r w:rsidRPr="00542B29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542B29" w:rsidRPr="00542B2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Курганной, 195 г. Майкопа</w:t>
      </w:r>
      <w:r w:rsidRPr="00542B29">
        <w:rPr>
          <w:rFonts w:ascii="Times New Roman" w:hAnsi="Times New Roman"/>
          <w:color w:val="000000"/>
          <w:sz w:val="28"/>
          <w:szCs w:val="28"/>
        </w:rPr>
        <w:t>».</w:t>
      </w:r>
    </w:p>
    <w:p w:rsidR="00256208" w:rsidRPr="00542B29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2B29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960AF2" w:rsidRPr="00542B29">
        <w:rPr>
          <w:rFonts w:ascii="Times New Roman" w:hAnsi="Times New Roman"/>
          <w:color w:val="000000"/>
          <w:sz w:val="28"/>
          <w:szCs w:val="28"/>
        </w:rPr>
        <w:t>24</w:t>
      </w:r>
      <w:r w:rsidRPr="00542B29">
        <w:rPr>
          <w:rFonts w:ascii="Times New Roman" w:hAnsi="Times New Roman"/>
          <w:color w:val="000000"/>
          <w:sz w:val="28"/>
          <w:szCs w:val="28"/>
        </w:rPr>
        <w:t>.1</w:t>
      </w:r>
      <w:r w:rsidR="00E062E8" w:rsidRPr="00542B29">
        <w:rPr>
          <w:rFonts w:ascii="Times New Roman" w:hAnsi="Times New Roman"/>
          <w:color w:val="000000"/>
          <w:sz w:val="28"/>
          <w:szCs w:val="28"/>
        </w:rPr>
        <w:t>2</w:t>
      </w:r>
      <w:r w:rsidRPr="00542B29">
        <w:rPr>
          <w:rFonts w:ascii="Times New Roman" w:hAnsi="Times New Roman"/>
          <w:color w:val="000000"/>
          <w:sz w:val="28"/>
          <w:szCs w:val="28"/>
        </w:rPr>
        <w:t>.2020 г. №1</w:t>
      </w:r>
      <w:r w:rsidR="001F777A" w:rsidRPr="00542B29">
        <w:rPr>
          <w:rFonts w:ascii="Times New Roman" w:hAnsi="Times New Roman"/>
          <w:color w:val="000000"/>
          <w:sz w:val="28"/>
          <w:szCs w:val="28"/>
        </w:rPr>
        <w:t>1</w:t>
      </w:r>
      <w:r w:rsidR="00960AF2" w:rsidRPr="00542B29">
        <w:rPr>
          <w:rFonts w:ascii="Times New Roman" w:hAnsi="Times New Roman"/>
          <w:color w:val="000000"/>
          <w:sz w:val="28"/>
          <w:szCs w:val="28"/>
        </w:rPr>
        <w:t>9</w:t>
      </w:r>
      <w:r w:rsidR="00542B29" w:rsidRPr="00542B29">
        <w:rPr>
          <w:rFonts w:ascii="Times New Roman" w:hAnsi="Times New Roman"/>
          <w:color w:val="000000"/>
          <w:sz w:val="28"/>
          <w:szCs w:val="28"/>
        </w:rPr>
        <w:t>3</w:t>
      </w:r>
      <w:r w:rsidRPr="00542B29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256208" w:rsidRPr="00542B29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2B29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A2095B" w:rsidRPr="00542B29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542B29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2095B" w:rsidRPr="00542B29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542B29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256208" w:rsidRPr="00542B29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42B2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256208" w:rsidRPr="00542B29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42B29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542B29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42B2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256208" w:rsidRPr="00542B29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42B29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542B29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256208" w:rsidRPr="00542B29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42B29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542B29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FB5B62" w:rsidRPr="00542B29" w:rsidRDefault="00542B29" w:rsidP="00542B29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42B29">
        <w:rPr>
          <w:rFonts w:ascii="Times New Roman" w:hAnsi="Times New Roman"/>
          <w:bCs/>
          <w:sz w:val="28"/>
          <w:szCs w:val="28"/>
        </w:rPr>
        <w:t xml:space="preserve">Предоставить </w:t>
      </w:r>
      <w:proofErr w:type="spellStart"/>
      <w:r w:rsidRPr="00542B29">
        <w:rPr>
          <w:rFonts w:ascii="Times New Roman" w:hAnsi="Times New Roman"/>
          <w:color w:val="000000"/>
          <w:sz w:val="28"/>
          <w:szCs w:val="28"/>
        </w:rPr>
        <w:t>Красюкову</w:t>
      </w:r>
      <w:proofErr w:type="spellEnd"/>
      <w:r w:rsidRPr="00542B29">
        <w:rPr>
          <w:rFonts w:ascii="Times New Roman" w:hAnsi="Times New Roman"/>
          <w:color w:val="000000"/>
          <w:sz w:val="28"/>
          <w:szCs w:val="28"/>
        </w:rPr>
        <w:t xml:space="preserve"> Олегу Сергеевичу и </w:t>
      </w:r>
      <w:proofErr w:type="spellStart"/>
      <w:r w:rsidRPr="00542B29">
        <w:rPr>
          <w:rFonts w:ascii="Times New Roman" w:hAnsi="Times New Roman"/>
          <w:color w:val="000000"/>
          <w:sz w:val="28"/>
          <w:szCs w:val="28"/>
        </w:rPr>
        <w:t>Красюкову</w:t>
      </w:r>
      <w:proofErr w:type="spellEnd"/>
      <w:r w:rsidRPr="00542B29">
        <w:rPr>
          <w:rFonts w:ascii="Times New Roman" w:hAnsi="Times New Roman"/>
          <w:color w:val="000000"/>
          <w:sz w:val="28"/>
          <w:szCs w:val="28"/>
        </w:rPr>
        <w:t xml:space="preserve"> Александру Сергеевичу</w:t>
      </w:r>
      <w:r w:rsidRPr="00542B29">
        <w:rPr>
          <w:rFonts w:ascii="Times New Roman" w:hAnsi="Times New Roman"/>
          <w:bCs/>
          <w:sz w:val="28"/>
          <w:szCs w:val="28"/>
        </w:rPr>
        <w:t xml:space="preserve"> разрешение </w:t>
      </w:r>
      <w:r w:rsidRPr="00542B29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542B29">
        <w:rPr>
          <w:rFonts w:ascii="Times New Roman" w:hAnsi="Times New Roman"/>
          <w:color w:val="000000"/>
          <w:sz w:val="28"/>
          <w:szCs w:val="28"/>
        </w:rPr>
        <w:t xml:space="preserve"> – для установления вида «[4.4] – Магазины» использования земельного участка с кадастро</w:t>
      </w:r>
      <w:r>
        <w:rPr>
          <w:rFonts w:ascii="Times New Roman" w:hAnsi="Times New Roman"/>
          <w:color w:val="000000"/>
          <w:sz w:val="28"/>
          <w:szCs w:val="28"/>
        </w:rPr>
        <w:t xml:space="preserve">вым номером 01:08:0508017:2 по </w:t>
      </w:r>
      <w:r w:rsidRPr="00542B29">
        <w:rPr>
          <w:rFonts w:ascii="Times New Roman" w:hAnsi="Times New Roman"/>
          <w:color w:val="000000"/>
          <w:sz w:val="28"/>
          <w:szCs w:val="28"/>
        </w:rPr>
        <w:t>ул. Курганной, 195 г. Майкопа, площадью 235 кв. м.</w:t>
      </w:r>
    </w:p>
    <w:p w:rsidR="007B63E9" w:rsidRDefault="007B63E9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42B29" w:rsidRDefault="00542B29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2D0D0C" w:rsidRPr="002D0D0C" w:rsidRDefault="002D0D0C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2D0D0C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D0D0C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2D0D0C">
        <w:rPr>
          <w:rFonts w:ascii="Times New Roman" w:hAnsi="Times New Roman"/>
          <w:b/>
          <w:color w:val="000000"/>
          <w:sz w:val="28"/>
          <w:szCs w:val="28"/>
        </w:rPr>
        <w:tab/>
      </w:r>
      <w:r w:rsidRPr="002D0D0C">
        <w:rPr>
          <w:rFonts w:ascii="Times New Roman" w:hAnsi="Times New Roman"/>
          <w:b/>
          <w:color w:val="000000"/>
          <w:sz w:val="28"/>
          <w:szCs w:val="28"/>
        </w:rPr>
        <w:tab/>
      </w:r>
      <w:r w:rsidRPr="002D0D0C">
        <w:rPr>
          <w:rFonts w:ascii="Times New Roman" w:hAnsi="Times New Roman"/>
          <w:b/>
          <w:color w:val="000000"/>
          <w:sz w:val="28"/>
          <w:szCs w:val="28"/>
        </w:rPr>
        <w:tab/>
      </w:r>
      <w:r w:rsidRPr="002D0D0C">
        <w:rPr>
          <w:rFonts w:ascii="Times New Roman" w:hAnsi="Times New Roman"/>
          <w:b/>
          <w:color w:val="000000"/>
          <w:sz w:val="28"/>
          <w:szCs w:val="28"/>
        </w:rPr>
        <w:tab/>
      </w:r>
      <w:r w:rsidRPr="002D0D0C">
        <w:rPr>
          <w:rFonts w:ascii="Times New Roman" w:hAnsi="Times New Roman"/>
          <w:b/>
          <w:color w:val="000000"/>
          <w:sz w:val="28"/>
          <w:szCs w:val="28"/>
        </w:rPr>
        <w:tab/>
      </w:r>
      <w:r w:rsidRPr="002D0D0C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И.А. </w:t>
      </w:r>
      <w:proofErr w:type="spellStart"/>
      <w:r w:rsidRPr="002D0D0C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256208" w:rsidRPr="002D0D0C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2D0D0C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2D0D0C">
        <w:rPr>
          <w:rFonts w:ascii="Times New Roman" w:hAnsi="Times New Roman"/>
          <w:b/>
          <w:color w:val="000000"/>
          <w:sz w:val="28"/>
          <w:szCs w:val="28"/>
        </w:rPr>
        <w:t>Секретарь:</w:t>
      </w:r>
      <w:r w:rsidRPr="002D0D0C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2D0D0C">
        <w:rPr>
          <w:rFonts w:ascii="Times New Roman" w:hAnsi="Times New Roman"/>
          <w:b/>
          <w:color w:val="000000"/>
          <w:sz w:val="28"/>
          <w:szCs w:val="28"/>
        </w:rPr>
        <w:tab/>
      </w:r>
      <w:r w:rsidRPr="002D0D0C">
        <w:rPr>
          <w:rFonts w:ascii="Times New Roman" w:hAnsi="Times New Roman"/>
          <w:b/>
          <w:color w:val="000000"/>
          <w:sz w:val="28"/>
          <w:szCs w:val="28"/>
        </w:rPr>
        <w:tab/>
      </w:r>
      <w:r w:rsidRPr="002D0D0C">
        <w:rPr>
          <w:rFonts w:ascii="Times New Roman" w:hAnsi="Times New Roman"/>
          <w:b/>
          <w:color w:val="000000"/>
          <w:sz w:val="28"/>
          <w:szCs w:val="28"/>
        </w:rPr>
        <w:tab/>
      </w:r>
      <w:r w:rsidRPr="002D0D0C">
        <w:rPr>
          <w:rFonts w:ascii="Times New Roman" w:hAnsi="Times New Roman"/>
          <w:b/>
          <w:color w:val="000000"/>
          <w:sz w:val="28"/>
          <w:szCs w:val="28"/>
        </w:rPr>
        <w:tab/>
      </w:r>
      <w:r w:rsidRPr="002D0D0C">
        <w:rPr>
          <w:rFonts w:ascii="Times New Roman" w:hAnsi="Times New Roman"/>
          <w:b/>
          <w:color w:val="000000"/>
          <w:sz w:val="28"/>
          <w:szCs w:val="28"/>
        </w:rPr>
        <w:tab/>
      </w:r>
      <w:r w:rsidRPr="002D0D0C">
        <w:rPr>
          <w:rFonts w:ascii="Times New Roman" w:hAnsi="Times New Roman"/>
          <w:b/>
          <w:color w:val="000000"/>
          <w:sz w:val="28"/>
          <w:szCs w:val="28"/>
        </w:rPr>
        <w:tab/>
      </w:r>
      <w:r w:rsidRPr="002D0D0C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</w:t>
      </w:r>
      <w:proofErr w:type="spellStart"/>
      <w:r w:rsidRPr="002D0D0C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  <w:r w:rsidRPr="002D0D0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22BC6" w:rsidRDefault="00922BC6" w:rsidP="00256208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256208" w:rsidRPr="00141863" w:rsidRDefault="00960AF2" w:rsidP="00256208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24</w:t>
      </w:r>
      <w:r w:rsidR="00256208" w:rsidRPr="00141863">
        <w:rPr>
          <w:rFonts w:ascii="Times New Roman" w:hAnsi="Times New Roman"/>
          <w:color w:val="000000"/>
          <w:sz w:val="18"/>
          <w:szCs w:val="18"/>
        </w:rPr>
        <w:t>.1</w:t>
      </w:r>
      <w:r w:rsidR="00E062E8">
        <w:rPr>
          <w:rFonts w:ascii="Times New Roman" w:hAnsi="Times New Roman"/>
          <w:color w:val="000000"/>
          <w:sz w:val="18"/>
          <w:szCs w:val="18"/>
        </w:rPr>
        <w:t>2</w:t>
      </w:r>
      <w:r w:rsidR="00256208" w:rsidRPr="00141863">
        <w:rPr>
          <w:rFonts w:ascii="Times New Roman" w:hAnsi="Times New Roman"/>
          <w:color w:val="000000"/>
          <w:sz w:val="18"/>
          <w:szCs w:val="18"/>
        </w:rPr>
        <w:t>.2020 г.</w:t>
      </w:r>
    </w:p>
    <w:sectPr w:rsidR="00256208" w:rsidRPr="00141863" w:rsidSect="00D22268">
      <w:pgSz w:w="11906" w:h="16838"/>
      <w:pgMar w:top="1135" w:right="113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51AC2"/>
    <w:rsid w:val="00057891"/>
    <w:rsid w:val="00065ABC"/>
    <w:rsid w:val="00066C62"/>
    <w:rsid w:val="00071A27"/>
    <w:rsid w:val="000763C8"/>
    <w:rsid w:val="00080E74"/>
    <w:rsid w:val="00087133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270B"/>
    <w:rsid w:val="001148BE"/>
    <w:rsid w:val="00114F6A"/>
    <w:rsid w:val="00125358"/>
    <w:rsid w:val="00137240"/>
    <w:rsid w:val="00141521"/>
    <w:rsid w:val="00141863"/>
    <w:rsid w:val="001418AB"/>
    <w:rsid w:val="00141906"/>
    <w:rsid w:val="00142016"/>
    <w:rsid w:val="00150521"/>
    <w:rsid w:val="00164643"/>
    <w:rsid w:val="0016489C"/>
    <w:rsid w:val="001652E1"/>
    <w:rsid w:val="00171E28"/>
    <w:rsid w:val="00182DD4"/>
    <w:rsid w:val="00191EDA"/>
    <w:rsid w:val="0019664D"/>
    <w:rsid w:val="001969D7"/>
    <w:rsid w:val="001971B5"/>
    <w:rsid w:val="00197630"/>
    <w:rsid w:val="001A62D7"/>
    <w:rsid w:val="001B15DC"/>
    <w:rsid w:val="001B2368"/>
    <w:rsid w:val="001B6596"/>
    <w:rsid w:val="001B688C"/>
    <w:rsid w:val="001D6101"/>
    <w:rsid w:val="001E2759"/>
    <w:rsid w:val="001F2D5A"/>
    <w:rsid w:val="001F64BD"/>
    <w:rsid w:val="001F777A"/>
    <w:rsid w:val="00207E5C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A29DF"/>
    <w:rsid w:val="003A2CED"/>
    <w:rsid w:val="003A425E"/>
    <w:rsid w:val="003A6EA7"/>
    <w:rsid w:val="003C4426"/>
    <w:rsid w:val="003C4B62"/>
    <w:rsid w:val="003D4891"/>
    <w:rsid w:val="003D550D"/>
    <w:rsid w:val="003E0788"/>
    <w:rsid w:val="003E0BBE"/>
    <w:rsid w:val="003E2044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E01"/>
    <w:rsid w:val="004E4F8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2B29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5902"/>
    <w:rsid w:val="005F7A29"/>
    <w:rsid w:val="00606DC0"/>
    <w:rsid w:val="00607DA4"/>
    <w:rsid w:val="00615939"/>
    <w:rsid w:val="006200E2"/>
    <w:rsid w:val="00626A8F"/>
    <w:rsid w:val="00634BE7"/>
    <w:rsid w:val="006457E0"/>
    <w:rsid w:val="00650D4F"/>
    <w:rsid w:val="006536FA"/>
    <w:rsid w:val="0066091C"/>
    <w:rsid w:val="00663F03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2D3D"/>
    <w:rsid w:val="007309D2"/>
    <w:rsid w:val="00736978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2380"/>
    <w:rsid w:val="00782F31"/>
    <w:rsid w:val="00786056"/>
    <w:rsid w:val="007A6EA0"/>
    <w:rsid w:val="007B438A"/>
    <w:rsid w:val="007B63E9"/>
    <w:rsid w:val="007C074C"/>
    <w:rsid w:val="007C29BD"/>
    <w:rsid w:val="007C54F0"/>
    <w:rsid w:val="007C5E19"/>
    <w:rsid w:val="007D121F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1571"/>
    <w:rsid w:val="00871F38"/>
    <w:rsid w:val="008778D8"/>
    <w:rsid w:val="008972C4"/>
    <w:rsid w:val="008A18AF"/>
    <w:rsid w:val="008B0B44"/>
    <w:rsid w:val="008B613C"/>
    <w:rsid w:val="008B6C67"/>
    <w:rsid w:val="008C03AC"/>
    <w:rsid w:val="008C210C"/>
    <w:rsid w:val="008C38A0"/>
    <w:rsid w:val="008D28F1"/>
    <w:rsid w:val="008D3844"/>
    <w:rsid w:val="008D4578"/>
    <w:rsid w:val="008D7D0F"/>
    <w:rsid w:val="008E1753"/>
    <w:rsid w:val="008E2C31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2BC6"/>
    <w:rsid w:val="00924054"/>
    <w:rsid w:val="009250D7"/>
    <w:rsid w:val="0092534B"/>
    <w:rsid w:val="00925567"/>
    <w:rsid w:val="00927D26"/>
    <w:rsid w:val="0093527E"/>
    <w:rsid w:val="00935979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C7A"/>
    <w:rsid w:val="00972D6C"/>
    <w:rsid w:val="00983F31"/>
    <w:rsid w:val="009919A8"/>
    <w:rsid w:val="009968B5"/>
    <w:rsid w:val="009A0612"/>
    <w:rsid w:val="009A6E64"/>
    <w:rsid w:val="009A74A6"/>
    <w:rsid w:val="009B3262"/>
    <w:rsid w:val="009B5457"/>
    <w:rsid w:val="009C1068"/>
    <w:rsid w:val="009C21EC"/>
    <w:rsid w:val="009C5861"/>
    <w:rsid w:val="009C6941"/>
    <w:rsid w:val="009D3D98"/>
    <w:rsid w:val="009D5B15"/>
    <w:rsid w:val="009E040C"/>
    <w:rsid w:val="009E55CE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0FE6"/>
    <w:rsid w:val="00A229BD"/>
    <w:rsid w:val="00A23E2C"/>
    <w:rsid w:val="00A275E3"/>
    <w:rsid w:val="00A3239E"/>
    <w:rsid w:val="00A33926"/>
    <w:rsid w:val="00A33F1D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B3BB4"/>
    <w:rsid w:val="00AC4E61"/>
    <w:rsid w:val="00AC7E70"/>
    <w:rsid w:val="00AD1E50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7474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D1869"/>
    <w:rsid w:val="00CD1F31"/>
    <w:rsid w:val="00CE73DD"/>
    <w:rsid w:val="00CF36E7"/>
    <w:rsid w:val="00CF78F5"/>
    <w:rsid w:val="00D0013F"/>
    <w:rsid w:val="00D112C3"/>
    <w:rsid w:val="00D22268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75464"/>
    <w:rsid w:val="00D808F3"/>
    <w:rsid w:val="00D87880"/>
    <w:rsid w:val="00D90D1C"/>
    <w:rsid w:val="00DA6EA9"/>
    <w:rsid w:val="00DB0987"/>
    <w:rsid w:val="00DB18EF"/>
    <w:rsid w:val="00DB44D5"/>
    <w:rsid w:val="00DB47FA"/>
    <w:rsid w:val="00DB53F4"/>
    <w:rsid w:val="00DB6341"/>
    <w:rsid w:val="00DC464C"/>
    <w:rsid w:val="00DC52A8"/>
    <w:rsid w:val="00DC5D66"/>
    <w:rsid w:val="00DC608B"/>
    <w:rsid w:val="00DC7103"/>
    <w:rsid w:val="00DD04FF"/>
    <w:rsid w:val="00DE4CE8"/>
    <w:rsid w:val="00DE588E"/>
    <w:rsid w:val="00DE6EFA"/>
    <w:rsid w:val="00DF243B"/>
    <w:rsid w:val="00DF4CEC"/>
    <w:rsid w:val="00E01DB4"/>
    <w:rsid w:val="00E05D78"/>
    <w:rsid w:val="00E062E8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17BB"/>
    <w:rsid w:val="00E662E3"/>
    <w:rsid w:val="00E7505A"/>
    <w:rsid w:val="00E82462"/>
    <w:rsid w:val="00E84764"/>
    <w:rsid w:val="00E856D4"/>
    <w:rsid w:val="00E90C93"/>
    <w:rsid w:val="00E95154"/>
    <w:rsid w:val="00E96B76"/>
    <w:rsid w:val="00E97D59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7F44"/>
    <w:rsid w:val="00F35B5A"/>
    <w:rsid w:val="00F42240"/>
    <w:rsid w:val="00F43ED5"/>
    <w:rsid w:val="00F55573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5B62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A20F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2020-12-18T13:00:00Z</cp:lastPrinted>
  <dcterms:created xsi:type="dcterms:W3CDTF">2020-11-13T12:29:00Z</dcterms:created>
  <dcterms:modified xsi:type="dcterms:W3CDTF">2020-12-24T07:31:00Z</dcterms:modified>
</cp:coreProperties>
</file>